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690"/>
        <w:tblW w:w="9415" w:type="dxa"/>
        <w:tblLook w:val="04A0" w:firstRow="1" w:lastRow="0" w:firstColumn="1" w:lastColumn="0" w:noHBand="0" w:noVBand="1"/>
      </w:tblPr>
      <w:tblGrid>
        <w:gridCol w:w="1158"/>
        <w:gridCol w:w="1739"/>
        <w:gridCol w:w="1536"/>
        <w:gridCol w:w="1676"/>
        <w:gridCol w:w="694"/>
        <w:gridCol w:w="1296"/>
        <w:gridCol w:w="1316"/>
      </w:tblGrid>
      <w:tr w:rsidR="00717A94" w:rsidTr="001F46DB">
        <w:tc>
          <w:tcPr>
            <w:tcW w:w="1133" w:type="dxa"/>
          </w:tcPr>
          <w:p w:rsidR="001D5CBD" w:rsidRPr="001D5CBD" w:rsidRDefault="001D5CBD" w:rsidP="001D5C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5CBD">
              <w:rPr>
                <w:b/>
                <w:color w:val="000000" w:themeColor="text1"/>
                <w:sz w:val="20"/>
                <w:szCs w:val="20"/>
              </w:rPr>
              <w:t>Recinto</w:t>
            </w:r>
          </w:p>
        </w:tc>
        <w:tc>
          <w:tcPr>
            <w:tcW w:w="1743" w:type="dxa"/>
          </w:tcPr>
          <w:p w:rsidR="001D5CBD" w:rsidRPr="001D5CBD" w:rsidRDefault="001D5CBD" w:rsidP="001D5C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5CBD">
              <w:rPr>
                <w:b/>
                <w:color w:val="000000" w:themeColor="text1"/>
                <w:sz w:val="20"/>
                <w:szCs w:val="20"/>
              </w:rPr>
              <w:t>Tema a Abordar</w:t>
            </w:r>
          </w:p>
        </w:tc>
        <w:tc>
          <w:tcPr>
            <w:tcW w:w="1557" w:type="dxa"/>
          </w:tcPr>
          <w:p w:rsidR="001D5CBD" w:rsidRPr="001D5CBD" w:rsidRDefault="001D5CBD" w:rsidP="001D5C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5CBD">
              <w:rPr>
                <w:b/>
                <w:color w:val="000000" w:themeColor="text1"/>
                <w:sz w:val="20"/>
                <w:szCs w:val="20"/>
              </w:rPr>
              <w:t>Acciones a realizar</w:t>
            </w:r>
          </w:p>
        </w:tc>
        <w:tc>
          <w:tcPr>
            <w:tcW w:w="1676" w:type="dxa"/>
          </w:tcPr>
          <w:p w:rsidR="001D5CBD" w:rsidRPr="001D5CBD" w:rsidRDefault="001D5CBD" w:rsidP="001D5C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5CBD">
              <w:rPr>
                <w:b/>
                <w:color w:val="000000" w:themeColor="text1"/>
                <w:sz w:val="20"/>
                <w:szCs w:val="20"/>
              </w:rPr>
              <w:t>Meta</w:t>
            </w:r>
          </w:p>
        </w:tc>
        <w:tc>
          <w:tcPr>
            <w:tcW w:w="694" w:type="dxa"/>
          </w:tcPr>
          <w:p w:rsidR="001D5CBD" w:rsidRPr="001D5CBD" w:rsidRDefault="001D5CBD" w:rsidP="001D5C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5CBD">
              <w:rPr>
                <w:b/>
                <w:color w:val="000000" w:themeColor="text1"/>
                <w:sz w:val="20"/>
                <w:szCs w:val="20"/>
              </w:rPr>
              <w:t>Plazo</w:t>
            </w:r>
          </w:p>
        </w:tc>
        <w:tc>
          <w:tcPr>
            <w:tcW w:w="1296" w:type="dxa"/>
          </w:tcPr>
          <w:p w:rsidR="001D5CBD" w:rsidRPr="001D5CBD" w:rsidRDefault="001D5CBD" w:rsidP="001D5C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5CBD">
              <w:rPr>
                <w:b/>
                <w:color w:val="000000" w:themeColor="text1"/>
                <w:sz w:val="20"/>
                <w:szCs w:val="20"/>
              </w:rPr>
              <w:t>Responsable</w:t>
            </w:r>
          </w:p>
        </w:tc>
        <w:tc>
          <w:tcPr>
            <w:tcW w:w="1316" w:type="dxa"/>
          </w:tcPr>
          <w:p w:rsidR="001D5CBD" w:rsidRPr="001D5CBD" w:rsidRDefault="001D5CBD" w:rsidP="001D5C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5CBD">
              <w:rPr>
                <w:b/>
                <w:color w:val="000000" w:themeColor="text1"/>
                <w:sz w:val="20"/>
                <w:szCs w:val="20"/>
              </w:rPr>
              <w:t>Resultado</w:t>
            </w:r>
          </w:p>
        </w:tc>
      </w:tr>
      <w:tr w:rsidR="00717A94" w:rsidTr="001F46DB">
        <w:tc>
          <w:tcPr>
            <w:tcW w:w="1133" w:type="dxa"/>
          </w:tcPr>
          <w:p w:rsidR="001D5CBD" w:rsidRDefault="001D5CBD" w:rsidP="001D5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CBD" w:rsidRDefault="001D5CBD" w:rsidP="001D5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CBD" w:rsidRDefault="001D5CBD" w:rsidP="001D5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CBD" w:rsidRDefault="001D5CBD" w:rsidP="001D5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CBD" w:rsidRDefault="001D5CBD" w:rsidP="001D5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CBD" w:rsidRDefault="001D5CBD" w:rsidP="001D5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CBD" w:rsidRDefault="001D5CBD" w:rsidP="001D5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CBD" w:rsidRDefault="001D5CBD" w:rsidP="001D5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6CD" w:rsidRDefault="001D5CBD" w:rsidP="001D5CBD">
            <w:pPr>
              <w:rPr>
                <w:rFonts w:ascii="Arial" w:hAnsi="Arial" w:cs="Arial"/>
                <w:b/>
              </w:rPr>
            </w:pPr>
            <w:r w:rsidRPr="00530420">
              <w:rPr>
                <w:rFonts w:ascii="Arial" w:hAnsi="Arial" w:cs="Arial"/>
                <w:b/>
              </w:rPr>
              <w:t xml:space="preserve">Pabellón antiguo: </w:t>
            </w:r>
          </w:p>
          <w:p w:rsidR="009036CD" w:rsidRDefault="009036CD" w:rsidP="001D5CBD">
            <w:pPr>
              <w:rPr>
                <w:rFonts w:ascii="Arial" w:hAnsi="Arial" w:cs="Arial"/>
                <w:b/>
              </w:rPr>
            </w:pPr>
          </w:p>
          <w:p w:rsidR="009036CD" w:rsidRDefault="009036CD" w:rsidP="001D5CBD">
            <w:pPr>
              <w:rPr>
                <w:rFonts w:ascii="Arial" w:hAnsi="Arial" w:cs="Arial"/>
                <w:b/>
              </w:rPr>
            </w:pPr>
          </w:p>
          <w:p w:rsidR="001D5CBD" w:rsidRDefault="001D5CBD" w:rsidP="008F0A28">
            <w:pPr>
              <w:jc w:val="center"/>
              <w:rPr>
                <w:rFonts w:ascii="Arial" w:hAnsi="Arial" w:cs="Arial"/>
                <w:b/>
              </w:rPr>
            </w:pPr>
            <w:r w:rsidRPr="00530420">
              <w:rPr>
                <w:rFonts w:ascii="Arial" w:hAnsi="Arial" w:cs="Arial"/>
                <w:b/>
              </w:rPr>
              <w:t>Salas Cuartos Medios</w:t>
            </w:r>
          </w:p>
          <w:p w:rsidR="009036CD" w:rsidRDefault="009036CD" w:rsidP="001D5CBD">
            <w:pPr>
              <w:rPr>
                <w:rFonts w:ascii="Arial" w:hAnsi="Arial" w:cs="Arial"/>
                <w:b/>
              </w:rPr>
            </w:pPr>
          </w:p>
          <w:p w:rsidR="009036CD" w:rsidRDefault="009036CD" w:rsidP="001D5C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</w:t>
            </w:r>
          </w:p>
          <w:p w:rsidR="009036CD" w:rsidRDefault="009036CD" w:rsidP="001D5C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Alumnos</w:t>
            </w:r>
          </w:p>
          <w:p w:rsidR="009036CD" w:rsidRDefault="009036CD" w:rsidP="001D5C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97</w:t>
            </w:r>
          </w:p>
          <w:p w:rsidR="009036CD" w:rsidRDefault="009036CD" w:rsidP="001D5CBD">
            <w:pPr>
              <w:rPr>
                <w:rFonts w:ascii="Arial" w:hAnsi="Arial" w:cs="Arial"/>
                <w:b/>
              </w:rPr>
            </w:pPr>
          </w:p>
          <w:p w:rsidR="009036CD" w:rsidRDefault="009036CD" w:rsidP="001D5C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9036CD">
              <w:rPr>
                <w:rFonts w:ascii="Arial Narrow" w:hAnsi="Arial Narrow" w:cs="Arial"/>
                <w:sz w:val="20"/>
                <w:szCs w:val="20"/>
              </w:rPr>
              <w:t>Distribuidos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en 3 salas)</w:t>
            </w:r>
          </w:p>
          <w:p w:rsidR="008F0A28" w:rsidRDefault="008F0A28" w:rsidP="001D5C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0A28" w:rsidRPr="008F0A28" w:rsidRDefault="008F0A28" w:rsidP="008F0A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0A28">
              <w:rPr>
                <w:rFonts w:ascii="Arial Narrow" w:hAnsi="Arial Narrow"/>
                <w:sz w:val="20"/>
                <w:szCs w:val="20"/>
              </w:rPr>
              <w:t>Horas de uso anual: 2.000 hrs. aproximado</w:t>
            </w:r>
          </w:p>
          <w:p w:rsidR="008F0A28" w:rsidRPr="009036CD" w:rsidRDefault="008F0A28" w:rsidP="001D5C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:rsidR="001D5CBD" w:rsidRPr="00530420" w:rsidRDefault="001D5CBD" w:rsidP="001D5CBD">
            <w:pPr>
              <w:pStyle w:val="Prrafodelista"/>
              <w:numPr>
                <w:ilvl w:val="0"/>
                <w:numId w:val="2"/>
              </w:numPr>
              <w:ind w:left="230" w:hanging="230"/>
              <w:rPr>
                <w:sz w:val="20"/>
                <w:szCs w:val="20"/>
              </w:rPr>
            </w:pPr>
            <w:r w:rsidRPr="00530420">
              <w:rPr>
                <w:sz w:val="20"/>
                <w:szCs w:val="20"/>
              </w:rPr>
              <w:t>Sala con poca iluminación.</w:t>
            </w:r>
          </w:p>
          <w:p w:rsidR="001D5CBD" w:rsidRPr="00530420" w:rsidRDefault="001D5CBD" w:rsidP="001D5CBD">
            <w:pPr>
              <w:ind w:left="230" w:hanging="230"/>
              <w:rPr>
                <w:sz w:val="20"/>
                <w:szCs w:val="20"/>
              </w:rPr>
            </w:pPr>
          </w:p>
          <w:p w:rsidR="001D5CBD" w:rsidRDefault="001D5CBD" w:rsidP="00AD402B">
            <w:pPr>
              <w:pStyle w:val="Prrafodelista"/>
              <w:numPr>
                <w:ilvl w:val="0"/>
                <w:numId w:val="2"/>
              </w:numPr>
              <w:ind w:left="230" w:hanging="230"/>
              <w:rPr>
                <w:sz w:val="20"/>
                <w:szCs w:val="20"/>
              </w:rPr>
            </w:pPr>
            <w:r w:rsidRPr="00C47590">
              <w:rPr>
                <w:sz w:val="20"/>
                <w:szCs w:val="20"/>
              </w:rPr>
              <w:t>Utiliza (6) luces incandescentes   para iluminar el salón.</w:t>
            </w:r>
            <w:r w:rsidR="00C47590" w:rsidRPr="00C47590">
              <w:rPr>
                <w:sz w:val="20"/>
                <w:szCs w:val="20"/>
              </w:rPr>
              <w:t xml:space="preserve"> </w:t>
            </w:r>
          </w:p>
          <w:p w:rsidR="00C47590" w:rsidRPr="00C47590" w:rsidRDefault="00C47590" w:rsidP="00C47590">
            <w:pPr>
              <w:pStyle w:val="Prrafodelista"/>
              <w:rPr>
                <w:sz w:val="20"/>
                <w:szCs w:val="20"/>
              </w:rPr>
            </w:pPr>
          </w:p>
          <w:p w:rsidR="00C47590" w:rsidRDefault="00C47590" w:rsidP="00C47590">
            <w:pPr>
              <w:pStyle w:val="Prrafodelista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C</w:t>
            </w:r>
          </w:p>
          <w:p w:rsidR="00C47590" w:rsidRPr="00C47590" w:rsidRDefault="00C47590" w:rsidP="00C47590">
            <w:pPr>
              <w:pStyle w:val="Prrafodelista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W c/u</w:t>
            </w:r>
          </w:p>
          <w:p w:rsidR="00530420" w:rsidRDefault="00530420" w:rsidP="001D5CBD">
            <w:pPr>
              <w:rPr>
                <w:sz w:val="20"/>
                <w:szCs w:val="20"/>
              </w:rPr>
            </w:pPr>
          </w:p>
          <w:p w:rsidR="00530420" w:rsidRDefault="00530420" w:rsidP="001D5CBD">
            <w:pPr>
              <w:rPr>
                <w:sz w:val="20"/>
                <w:szCs w:val="20"/>
              </w:rPr>
            </w:pPr>
          </w:p>
          <w:p w:rsidR="00530420" w:rsidRDefault="00530420" w:rsidP="001D5CBD">
            <w:pPr>
              <w:rPr>
                <w:sz w:val="20"/>
                <w:szCs w:val="20"/>
              </w:rPr>
            </w:pPr>
          </w:p>
          <w:p w:rsidR="00005DD6" w:rsidRDefault="00005DD6" w:rsidP="00005DD6">
            <w:pPr>
              <w:pStyle w:val="Prrafodelista"/>
              <w:ind w:left="229"/>
              <w:rPr>
                <w:sz w:val="20"/>
                <w:szCs w:val="20"/>
              </w:rPr>
            </w:pPr>
          </w:p>
          <w:p w:rsidR="001D5CBD" w:rsidRPr="00530420" w:rsidRDefault="00FF5B48" w:rsidP="00530420">
            <w:pPr>
              <w:pStyle w:val="Prrafodelista"/>
              <w:numPr>
                <w:ilvl w:val="0"/>
                <w:numId w:val="2"/>
              </w:numPr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Calefacción de la sala.</w:t>
            </w:r>
          </w:p>
          <w:p w:rsidR="001D5CBD" w:rsidRPr="00530420" w:rsidRDefault="001D5CBD" w:rsidP="00530420">
            <w:pPr>
              <w:ind w:left="229" w:hanging="229"/>
              <w:rPr>
                <w:sz w:val="20"/>
                <w:szCs w:val="20"/>
              </w:rPr>
            </w:pPr>
          </w:p>
          <w:p w:rsidR="001D5CBD" w:rsidRPr="00530420" w:rsidRDefault="001D5CBD" w:rsidP="00530420">
            <w:pPr>
              <w:pStyle w:val="Prrafodelista"/>
              <w:numPr>
                <w:ilvl w:val="0"/>
                <w:numId w:val="2"/>
              </w:numPr>
              <w:ind w:left="229" w:hanging="229"/>
              <w:rPr>
                <w:sz w:val="20"/>
                <w:szCs w:val="20"/>
              </w:rPr>
            </w:pPr>
            <w:r w:rsidRPr="00530420">
              <w:rPr>
                <w:sz w:val="20"/>
                <w:szCs w:val="20"/>
              </w:rPr>
              <w:t>Dado que puertas y ventanas son antiguas, la aislación no es la adecuada.</w:t>
            </w:r>
            <w:r w:rsidR="00717A94">
              <w:rPr>
                <w:sz w:val="20"/>
                <w:szCs w:val="20"/>
              </w:rPr>
              <w:t xml:space="preserve"> Algunas en mal estado. Marcos dañados.</w:t>
            </w:r>
          </w:p>
          <w:p w:rsidR="00530420" w:rsidRPr="00530420" w:rsidRDefault="00530420" w:rsidP="00530420">
            <w:pPr>
              <w:pStyle w:val="Prrafodelista"/>
              <w:rPr>
                <w:sz w:val="20"/>
                <w:szCs w:val="20"/>
              </w:rPr>
            </w:pPr>
          </w:p>
          <w:p w:rsidR="00530420" w:rsidRPr="00530420" w:rsidRDefault="00530420" w:rsidP="00530420">
            <w:pPr>
              <w:pStyle w:val="Prrafodelista"/>
              <w:ind w:left="229"/>
              <w:rPr>
                <w:sz w:val="20"/>
                <w:szCs w:val="20"/>
              </w:rPr>
            </w:pPr>
          </w:p>
          <w:p w:rsidR="001D5CBD" w:rsidRPr="001D5CBD" w:rsidRDefault="001D5CBD" w:rsidP="00717A94">
            <w:pPr>
              <w:pStyle w:val="Prrafodelista"/>
              <w:ind w:left="23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30420" w:rsidRPr="00530420" w:rsidRDefault="00530420" w:rsidP="00FF5B48">
            <w:pPr>
              <w:pStyle w:val="Prrafodelista"/>
              <w:numPr>
                <w:ilvl w:val="0"/>
                <w:numId w:val="6"/>
              </w:numPr>
              <w:ind w:left="173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Cambiar de color la sala, aplicando colores claros (blanco, marfil)</w:t>
            </w:r>
          </w:p>
          <w:p w:rsidR="00530420" w:rsidRPr="00530420" w:rsidRDefault="00530420" w:rsidP="00FF5B48">
            <w:pPr>
              <w:ind w:left="173" w:hanging="173"/>
              <w:rPr>
                <w:sz w:val="20"/>
                <w:szCs w:val="20"/>
              </w:rPr>
            </w:pPr>
          </w:p>
          <w:p w:rsidR="00530420" w:rsidRPr="00530420" w:rsidRDefault="00530420" w:rsidP="00FF5B48">
            <w:pPr>
              <w:pStyle w:val="Prrafodelista"/>
              <w:numPr>
                <w:ilvl w:val="0"/>
                <w:numId w:val="6"/>
              </w:numPr>
              <w:ind w:left="173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Cambio de ampolletas por luminarias LED con reflector</w:t>
            </w:r>
          </w:p>
          <w:p w:rsidR="00530420" w:rsidRDefault="00530420" w:rsidP="00FF5B48">
            <w:pPr>
              <w:ind w:left="173" w:hanging="173"/>
              <w:rPr>
                <w:sz w:val="20"/>
                <w:szCs w:val="20"/>
              </w:rPr>
            </w:pPr>
          </w:p>
          <w:p w:rsidR="00530420" w:rsidRDefault="00FF5B48" w:rsidP="00FF5B48">
            <w:pPr>
              <w:pStyle w:val="Prrafodelista"/>
              <w:numPr>
                <w:ilvl w:val="0"/>
                <w:numId w:val="6"/>
              </w:numPr>
              <w:ind w:left="136" w:hanging="142"/>
              <w:rPr>
                <w:sz w:val="20"/>
                <w:szCs w:val="20"/>
              </w:rPr>
            </w:pPr>
            <w:r w:rsidRPr="00FF5B48">
              <w:rPr>
                <w:sz w:val="20"/>
                <w:szCs w:val="20"/>
              </w:rPr>
              <w:t>Cambio de puertas en mal estado se recomienda repararlas para evitar las pérdidas térmicas</w:t>
            </w:r>
          </w:p>
          <w:p w:rsidR="00717A94" w:rsidRDefault="00717A94" w:rsidP="00717A94">
            <w:pPr>
              <w:pStyle w:val="Prrafodelista"/>
              <w:ind w:left="136"/>
              <w:rPr>
                <w:sz w:val="20"/>
                <w:szCs w:val="20"/>
              </w:rPr>
            </w:pPr>
          </w:p>
          <w:p w:rsidR="00FF5B48" w:rsidRDefault="00FF5B48" w:rsidP="00FF5B48">
            <w:pPr>
              <w:pStyle w:val="Prrafodelista"/>
              <w:numPr>
                <w:ilvl w:val="0"/>
                <w:numId w:val="6"/>
              </w:numPr>
              <w:ind w:left="13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Reparación de ventanas en mal estado.</w:t>
            </w:r>
          </w:p>
          <w:p w:rsidR="00FF5B48" w:rsidRDefault="00FF5B48" w:rsidP="00FF5B48">
            <w:pPr>
              <w:pStyle w:val="Prrafodelista"/>
              <w:ind w:left="136" w:hanging="142"/>
              <w:rPr>
                <w:sz w:val="20"/>
                <w:szCs w:val="20"/>
              </w:rPr>
            </w:pPr>
          </w:p>
          <w:p w:rsidR="00FF5B48" w:rsidRDefault="00FF5B48" w:rsidP="00FF5B48">
            <w:pPr>
              <w:pStyle w:val="Prrafodelista"/>
              <w:numPr>
                <w:ilvl w:val="0"/>
                <w:numId w:val="6"/>
              </w:numPr>
              <w:ind w:left="13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Instalación de vidrio doble.</w:t>
            </w:r>
          </w:p>
          <w:p w:rsidR="001D5CBD" w:rsidRPr="001D5CBD" w:rsidRDefault="001D5CBD" w:rsidP="00717A94">
            <w:pPr>
              <w:pStyle w:val="Prrafodelista"/>
              <w:ind w:left="230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FF5B48" w:rsidRPr="00717A94" w:rsidRDefault="00FF5B48" w:rsidP="00717A94">
            <w:pPr>
              <w:pStyle w:val="Prrafodelista"/>
              <w:numPr>
                <w:ilvl w:val="0"/>
                <w:numId w:val="7"/>
              </w:numPr>
              <w:ind w:left="137" w:hanging="153"/>
              <w:rPr>
                <w:rFonts w:cs="Arial"/>
                <w:sz w:val="20"/>
                <w:szCs w:val="20"/>
              </w:rPr>
            </w:pPr>
            <w:r w:rsidRPr="00717A94">
              <w:rPr>
                <w:rFonts w:cs="Arial"/>
                <w:sz w:val="20"/>
                <w:szCs w:val="20"/>
              </w:rPr>
              <w:t>Iluminar adecuadamente la sala</w:t>
            </w:r>
          </w:p>
          <w:p w:rsidR="00FF5B48" w:rsidRDefault="00FF5B48" w:rsidP="001D5CBD">
            <w:pPr>
              <w:rPr>
                <w:rFonts w:cs="Arial"/>
                <w:sz w:val="20"/>
                <w:szCs w:val="20"/>
              </w:rPr>
            </w:pPr>
          </w:p>
          <w:p w:rsidR="00FF5B48" w:rsidRPr="00FF5B48" w:rsidRDefault="00FF5B48" w:rsidP="00FF5B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</w:p>
          <w:p w:rsidR="001D5CBD" w:rsidRDefault="001D5CBD" w:rsidP="001D5CBD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1D5CBD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1D5CBD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1D5CBD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1D5CBD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1D5CBD">
            <w:pPr>
              <w:rPr>
                <w:rFonts w:cs="Arial"/>
                <w:sz w:val="20"/>
                <w:szCs w:val="20"/>
              </w:rPr>
            </w:pPr>
          </w:p>
          <w:p w:rsidR="00717A94" w:rsidRDefault="001F46DB" w:rsidP="001D5CBD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DA4A7" wp14:editId="43525B55">
                      <wp:simplePos x="0" y="0"/>
                      <wp:positionH relativeFrom="column">
                        <wp:posOffset>-2162811</wp:posOffset>
                      </wp:positionH>
                      <wp:positionV relativeFrom="paragraph">
                        <wp:posOffset>352424</wp:posOffset>
                      </wp:positionV>
                      <wp:extent cx="52673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7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9CF9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0.3pt,27.75pt" to="244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F46DB" w:rsidRDefault="001F46DB" w:rsidP="001D5CBD">
            <w:pPr>
              <w:rPr>
                <w:rFonts w:cs="Arial"/>
                <w:sz w:val="20"/>
                <w:szCs w:val="20"/>
              </w:rPr>
            </w:pPr>
          </w:p>
          <w:p w:rsidR="001F46DB" w:rsidRDefault="001F46DB" w:rsidP="001D5CBD">
            <w:pPr>
              <w:rPr>
                <w:rFonts w:cs="Arial"/>
                <w:sz w:val="20"/>
                <w:szCs w:val="20"/>
              </w:rPr>
            </w:pPr>
          </w:p>
          <w:p w:rsidR="00717A94" w:rsidRPr="00717A94" w:rsidRDefault="00717A94" w:rsidP="00717A94">
            <w:pPr>
              <w:pStyle w:val="Prrafodelista"/>
              <w:numPr>
                <w:ilvl w:val="0"/>
                <w:numId w:val="7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717A94">
              <w:rPr>
                <w:rFonts w:cs="Arial"/>
                <w:sz w:val="20"/>
                <w:szCs w:val="20"/>
              </w:rPr>
              <w:t>Mejorar adecuadamente la calefacción en la sala.</w:t>
            </w:r>
          </w:p>
        </w:tc>
        <w:tc>
          <w:tcPr>
            <w:tcW w:w="694" w:type="dxa"/>
          </w:tcPr>
          <w:p w:rsidR="00FF5B48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  <w:p w:rsidR="00FF5B48" w:rsidRDefault="00FF5B48" w:rsidP="001F46DB">
            <w:pPr>
              <w:jc w:val="center"/>
              <w:rPr>
                <w:rFonts w:cs="Arial"/>
                <w:sz w:val="20"/>
                <w:szCs w:val="20"/>
              </w:rPr>
            </w:pPr>
            <w:r w:rsidRPr="00FF5B48">
              <w:rPr>
                <w:rFonts w:cs="Arial"/>
                <w:sz w:val="20"/>
                <w:szCs w:val="20"/>
              </w:rPr>
              <w:t>Ene</w:t>
            </w:r>
            <w:r>
              <w:rPr>
                <w:rFonts w:cs="Arial"/>
                <w:sz w:val="20"/>
                <w:szCs w:val="20"/>
              </w:rPr>
              <w:t>ro</w:t>
            </w:r>
          </w:p>
          <w:p w:rsidR="001D5CBD" w:rsidRDefault="00FF5B48" w:rsidP="001F46DB">
            <w:pPr>
              <w:jc w:val="center"/>
              <w:rPr>
                <w:rFonts w:cs="Arial"/>
                <w:sz w:val="20"/>
                <w:szCs w:val="20"/>
              </w:rPr>
            </w:pPr>
            <w:r w:rsidRPr="00FF5B48">
              <w:rPr>
                <w:rFonts w:cs="Arial"/>
                <w:sz w:val="20"/>
                <w:szCs w:val="20"/>
              </w:rPr>
              <w:t>2015</w:t>
            </w:r>
          </w:p>
          <w:p w:rsidR="00717A94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17A94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17A94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17A94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17A94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17A94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17A94" w:rsidRDefault="00717A94" w:rsidP="001F4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6DB" w:rsidRDefault="001F46DB" w:rsidP="001F4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6DB" w:rsidRDefault="001F46DB" w:rsidP="001F4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6DB" w:rsidRDefault="001F46DB" w:rsidP="001F4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6DB" w:rsidRDefault="001F46DB" w:rsidP="001F46DB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17A94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  <w:p w:rsidR="00717A94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  <w:r w:rsidRPr="00FF5B48">
              <w:rPr>
                <w:rFonts w:cs="Arial"/>
                <w:sz w:val="20"/>
                <w:szCs w:val="20"/>
              </w:rPr>
              <w:t>Ene</w:t>
            </w:r>
            <w:r>
              <w:rPr>
                <w:rFonts w:cs="Arial"/>
                <w:sz w:val="20"/>
                <w:szCs w:val="20"/>
              </w:rPr>
              <w:t>ro</w:t>
            </w:r>
          </w:p>
          <w:p w:rsidR="00717A94" w:rsidRDefault="00717A94" w:rsidP="001F46DB">
            <w:pPr>
              <w:jc w:val="center"/>
              <w:rPr>
                <w:rFonts w:cs="Arial"/>
                <w:sz w:val="20"/>
                <w:szCs w:val="20"/>
              </w:rPr>
            </w:pPr>
            <w:r w:rsidRPr="00FF5B48">
              <w:rPr>
                <w:rFonts w:cs="Arial"/>
                <w:sz w:val="20"/>
                <w:szCs w:val="20"/>
              </w:rPr>
              <w:t>2015</w:t>
            </w:r>
          </w:p>
          <w:p w:rsidR="00717A94" w:rsidRPr="00FF5B48" w:rsidRDefault="00717A94" w:rsidP="00717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D5CBD" w:rsidRDefault="00FF5B48" w:rsidP="001D5CBD">
            <w:pPr>
              <w:rPr>
                <w:rFonts w:cs="Arial"/>
                <w:sz w:val="20"/>
                <w:szCs w:val="20"/>
              </w:rPr>
            </w:pPr>
            <w:r w:rsidRPr="00FF5B48">
              <w:rPr>
                <w:rFonts w:cs="Arial"/>
                <w:sz w:val="20"/>
                <w:szCs w:val="20"/>
              </w:rPr>
              <w:t xml:space="preserve">Jorge </w:t>
            </w:r>
            <w:r>
              <w:rPr>
                <w:rFonts w:cs="Arial"/>
                <w:sz w:val="20"/>
                <w:szCs w:val="20"/>
              </w:rPr>
              <w:t>Lagos</w:t>
            </w:r>
          </w:p>
          <w:p w:rsidR="00FF5B48" w:rsidRDefault="00FF5B48" w:rsidP="001D5CBD">
            <w:pPr>
              <w:rPr>
                <w:rFonts w:cs="Arial"/>
                <w:sz w:val="20"/>
                <w:szCs w:val="20"/>
              </w:rPr>
            </w:pPr>
          </w:p>
          <w:p w:rsidR="00FF5B48" w:rsidRDefault="00FF5B48" w:rsidP="001D5C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Encargado de Servicios Internos</w:t>
            </w:r>
          </w:p>
          <w:p w:rsidR="00FF5B48" w:rsidRDefault="00FF5B48" w:rsidP="001D5C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(intendencia)</w:t>
            </w: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Asignar  auxiliares</w:t>
            </w: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</w:p>
          <w:p w:rsidR="001F46DB" w:rsidRDefault="001F46DB" w:rsidP="00717A94">
            <w:pPr>
              <w:rPr>
                <w:rFonts w:cs="Arial"/>
                <w:sz w:val="20"/>
                <w:szCs w:val="20"/>
              </w:rPr>
            </w:pPr>
          </w:p>
          <w:p w:rsidR="001F46DB" w:rsidRDefault="001F46DB" w:rsidP="00717A94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  <w:r w:rsidRPr="00FF5B48">
              <w:rPr>
                <w:rFonts w:cs="Arial"/>
                <w:sz w:val="20"/>
                <w:szCs w:val="20"/>
              </w:rPr>
              <w:t xml:space="preserve">Jorge </w:t>
            </w:r>
            <w:r>
              <w:rPr>
                <w:rFonts w:cs="Arial"/>
                <w:sz w:val="20"/>
                <w:szCs w:val="20"/>
              </w:rPr>
              <w:t>Lagos</w:t>
            </w: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Encargado de Servicios Internos</w:t>
            </w: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(intendencia)</w:t>
            </w:r>
          </w:p>
          <w:p w:rsidR="00717A94" w:rsidRDefault="00717A94" w:rsidP="00717A94">
            <w:pPr>
              <w:rPr>
                <w:rFonts w:cs="Arial"/>
                <w:sz w:val="20"/>
                <w:szCs w:val="20"/>
              </w:rPr>
            </w:pPr>
          </w:p>
          <w:p w:rsidR="00717A94" w:rsidRPr="00FF5B48" w:rsidRDefault="00717A94" w:rsidP="00717A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Asignar  auxiliares</w:t>
            </w:r>
            <w:r w:rsidR="00005DD6">
              <w:rPr>
                <w:rFonts w:cs="Arial"/>
                <w:sz w:val="20"/>
                <w:szCs w:val="20"/>
              </w:rPr>
              <w:t xml:space="preserve"> y carpintero</w:t>
            </w:r>
          </w:p>
        </w:tc>
        <w:tc>
          <w:tcPr>
            <w:tcW w:w="1316" w:type="dxa"/>
          </w:tcPr>
          <w:p w:rsidR="001D5CBD" w:rsidRDefault="00C47590" w:rsidP="001D5C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Sala con mayo</w:t>
            </w:r>
            <w:r w:rsidR="00005DD6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iluminación gracias al reflectante,</w:t>
            </w:r>
            <w:r w:rsidR="00005DD6">
              <w:rPr>
                <w:rFonts w:cs="Arial"/>
                <w:sz w:val="20"/>
                <w:szCs w:val="20"/>
              </w:rPr>
              <w:t xml:space="preserve"> consumo  más bajo.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3D6CE3" w:rsidRDefault="003D6CE3" w:rsidP="001D5CBD">
            <w:pPr>
              <w:rPr>
                <w:rFonts w:cs="Arial"/>
                <w:sz w:val="20"/>
                <w:szCs w:val="20"/>
              </w:rPr>
            </w:pPr>
          </w:p>
          <w:p w:rsidR="003D6CE3" w:rsidRDefault="003D6CE3" w:rsidP="001D5CBD">
            <w:pPr>
              <w:rPr>
                <w:rFonts w:cs="Arial"/>
                <w:sz w:val="20"/>
                <w:szCs w:val="20"/>
              </w:rPr>
            </w:pPr>
          </w:p>
          <w:p w:rsidR="003D6CE3" w:rsidRDefault="003D6CE3" w:rsidP="001D5CBD">
            <w:pPr>
              <w:rPr>
                <w:rFonts w:cs="Arial"/>
                <w:sz w:val="20"/>
                <w:szCs w:val="20"/>
              </w:rPr>
            </w:pPr>
          </w:p>
          <w:p w:rsidR="003D6CE3" w:rsidRDefault="003D6CE3" w:rsidP="001D5CBD">
            <w:pPr>
              <w:rPr>
                <w:rFonts w:cs="Arial"/>
                <w:sz w:val="20"/>
                <w:szCs w:val="20"/>
              </w:rPr>
            </w:pPr>
          </w:p>
          <w:p w:rsidR="003D6CE3" w:rsidRDefault="003D6CE3" w:rsidP="001D5CBD">
            <w:pPr>
              <w:rPr>
                <w:rFonts w:cs="Arial"/>
                <w:sz w:val="20"/>
                <w:szCs w:val="20"/>
              </w:rPr>
            </w:pPr>
          </w:p>
          <w:p w:rsidR="003D6CE3" w:rsidRDefault="003D6CE3" w:rsidP="001D5CBD">
            <w:pPr>
              <w:rPr>
                <w:rFonts w:cs="Arial"/>
                <w:sz w:val="20"/>
                <w:szCs w:val="20"/>
              </w:rPr>
            </w:pPr>
          </w:p>
          <w:p w:rsidR="003D6CE3" w:rsidRDefault="003D6CE3" w:rsidP="001D5CBD">
            <w:pPr>
              <w:rPr>
                <w:rFonts w:cs="Arial"/>
                <w:sz w:val="20"/>
                <w:szCs w:val="20"/>
              </w:rPr>
            </w:pPr>
          </w:p>
          <w:p w:rsidR="003D6CE3" w:rsidRDefault="003D6CE3" w:rsidP="001D5C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Evitando las pérdidas de calor, obtendremos durante la época de invierno un ahorro en la calefacción</w:t>
            </w:r>
            <w:r w:rsidR="001F46DB">
              <w:rPr>
                <w:rFonts w:cs="Arial"/>
                <w:sz w:val="20"/>
                <w:szCs w:val="20"/>
              </w:rPr>
              <w:t xml:space="preserve"> y mejoras en los niveles de confort,</w:t>
            </w:r>
            <w:r>
              <w:rPr>
                <w:rFonts w:cs="Arial"/>
                <w:sz w:val="20"/>
                <w:szCs w:val="20"/>
              </w:rPr>
              <w:t xml:space="preserve"> además los estudiantes tendrán mejor abrigo, por ende se encontraran en un ambiente  propicio para el estudio.</w:t>
            </w:r>
          </w:p>
          <w:p w:rsidR="001F46DB" w:rsidRDefault="001F46DB" w:rsidP="001D5CBD">
            <w:pPr>
              <w:rPr>
                <w:rFonts w:cs="Arial"/>
                <w:sz w:val="20"/>
                <w:szCs w:val="20"/>
              </w:rPr>
            </w:pPr>
          </w:p>
          <w:p w:rsidR="003D6CE3" w:rsidRPr="00FF5B48" w:rsidRDefault="003D6CE3" w:rsidP="001D5CB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F0A28" w:rsidRPr="001D5CBD" w:rsidRDefault="001D5CBD" w:rsidP="008F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F0A28" w:rsidRPr="008F0A28">
        <w:rPr>
          <w:rFonts w:ascii="Arial" w:hAnsi="Arial" w:cs="Arial"/>
          <w:sz w:val="24"/>
          <w:szCs w:val="24"/>
        </w:rPr>
        <w:t xml:space="preserve"> </w:t>
      </w:r>
      <w:r w:rsidR="008F0A28">
        <w:rPr>
          <w:rFonts w:ascii="Arial" w:hAnsi="Arial" w:cs="Arial"/>
          <w:sz w:val="24"/>
          <w:szCs w:val="24"/>
        </w:rPr>
        <w:t>LAN DE GESTIÓN ENERGÉ</w:t>
      </w:r>
      <w:r w:rsidR="008F0A28" w:rsidRPr="001D5CBD">
        <w:rPr>
          <w:rFonts w:ascii="Arial" w:hAnsi="Arial" w:cs="Arial"/>
          <w:sz w:val="24"/>
          <w:szCs w:val="24"/>
        </w:rPr>
        <w:t>TICA PARA EL ESTABLECIMIENTO EDUCACIONAL</w:t>
      </w:r>
    </w:p>
    <w:p w:rsidR="009E3E93" w:rsidRDefault="009E3E93">
      <w:pPr>
        <w:rPr>
          <w:rFonts w:ascii="Arial Narrow" w:hAnsi="Arial Narrow" w:cs="Arial"/>
          <w:b/>
          <w:sz w:val="24"/>
          <w:szCs w:val="24"/>
        </w:rPr>
      </w:pPr>
    </w:p>
    <w:p w:rsidR="008F0A28" w:rsidRPr="009E3E93" w:rsidRDefault="008F0A28">
      <w:pPr>
        <w:rPr>
          <w:rFonts w:ascii="Arial Narrow" w:hAnsi="Arial Narrow" w:cs="Arial"/>
          <w:b/>
          <w:sz w:val="24"/>
          <w:szCs w:val="24"/>
        </w:rPr>
      </w:pPr>
      <w:r w:rsidRPr="009E3E93">
        <w:rPr>
          <w:rFonts w:ascii="Arial Narrow" w:hAnsi="Arial Narrow" w:cs="Arial"/>
          <w:b/>
          <w:sz w:val="24"/>
          <w:szCs w:val="24"/>
        </w:rPr>
        <w:t>Observaciones</w:t>
      </w:r>
    </w:p>
    <w:tbl>
      <w:tblPr>
        <w:tblStyle w:val="Tablaconcuadrcula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8F0A28" w:rsidTr="009E3E93">
        <w:trPr>
          <w:trHeight w:val="733"/>
        </w:trPr>
        <w:tc>
          <w:tcPr>
            <w:tcW w:w="9437" w:type="dxa"/>
          </w:tcPr>
          <w:p w:rsidR="008F0A28" w:rsidRPr="008F0A28" w:rsidRDefault="008F0A28" w:rsidP="009E3E9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Junto con proponer estos cambios, durante esta época, donde los auxiliares y personal de mantención puede trabajar en comodidad, se recomienda cambiar el pizarrón  tradicional de tiza a una pizarra acrílica con cubierta extra blanca enmarcada en aluminio con su respectivo colgador y colgante. Se recomienda </w:t>
            </w:r>
            <w:r w:rsidR="009E3E93">
              <w:rPr>
                <w:rFonts w:ascii="Arial Narrow" w:hAnsi="Arial Narrow" w:cs="Arial"/>
                <w:sz w:val="20"/>
                <w:szCs w:val="20"/>
              </w:rPr>
              <w:t xml:space="preserve"> además instalar un enchufe  en el techo y un soporte metálico para instalar proyectores (data) inalámbricos. Todo esto se traduce en un conjunto de mejoras para dar bienestar y comodidad a los estudiantes  </w:t>
            </w:r>
          </w:p>
        </w:tc>
      </w:tr>
    </w:tbl>
    <w:p w:rsidR="008F0A28" w:rsidRDefault="008F0A28" w:rsidP="008F3DC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F0A28" w:rsidSect="001D5CBD">
      <w:pgSz w:w="12240" w:h="15840"/>
      <w:pgMar w:top="1417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0F" w:rsidRDefault="00B15D0F" w:rsidP="001D5CBD">
      <w:pPr>
        <w:spacing w:after="0" w:line="240" w:lineRule="auto"/>
      </w:pPr>
      <w:r>
        <w:separator/>
      </w:r>
    </w:p>
  </w:endnote>
  <w:endnote w:type="continuationSeparator" w:id="0">
    <w:p w:rsidR="00B15D0F" w:rsidRDefault="00B15D0F" w:rsidP="001D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0F" w:rsidRDefault="00B15D0F" w:rsidP="001D5CBD">
      <w:pPr>
        <w:spacing w:after="0" w:line="240" w:lineRule="auto"/>
      </w:pPr>
      <w:r>
        <w:separator/>
      </w:r>
    </w:p>
  </w:footnote>
  <w:footnote w:type="continuationSeparator" w:id="0">
    <w:p w:rsidR="00B15D0F" w:rsidRDefault="00B15D0F" w:rsidP="001D5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60F"/>
    <w:multiLevelType w:val="hybridMultilevel"/>
    <w:tmpl w:val="29BC8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602F"/>
    <w:multiLevelType w:val="hybridMultilevel"/>
    <w:tmpl w:val="E304A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62B9"/>
    <w:multiLevelType w:val="hybridMultilevel"/>
    <w:tmpl w:val="37CC0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71477"/>
    <w:multiLevelType w:val="hybridMultilevel"/>
    <w:tmpl w:val="29BC8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85147"/>
    <w:multiLevelType w:val="hybridMultilevel"/>
    <w:tmpl w:val="A47815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07705"/>
    <w:multiLevelType w:val="hybridMultilevel"/>
    <w:tmpl w:val="779C136C"/>
    <w:lvl w:ilvl="0" w:tplc="340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6">
    <w:nsid w:val="66EC4AA4"/>
    <w:multiLevelType w:val="hybridMultilevel"/>
    <w:tmpl w:val="29BC8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80F4D"/>
    <w:multiLevelType w:val="hybridMultilevel"/>
    <w:tmpl w:val="151E6980"/>
    <w:lvl w:ilvl="0" w:tplc="F85EBB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70" w:hanging="360"/>
      </w:pPr>
    </w:lvl>
    <w:lvl w:ilvl="2" w:tplc="340A001B" w:tentative="1">
      <w:start w:val="1"/>
      <w:numFmt w:val="lowerRoman"/>
      <w:lvlText w:val="%3."/>
      <w:lvlJc w:val="right"/>
      <w:pPr>
        <w:ind w:left="1890" w:hanging="180"/>
      </w:pPr>
    </w:lvl>
    <w:lvl w:ilvl="3" w:tplc="340A000F" w:tentative="1">
      <w:start w:val="1"/>
      <w:numFmt w:val="decimal"/>
      <w:lvlText w:val="%4."/>
      <w:lvlJc w:val="left"/>
      <w:pPr>
        <w:ind w:left="2610" w:hanging="360"/>
      </w:pPr>
    </w:lvl>
    <w:lvl w:ilvl="4" w:tplc="340A0019" w:tentative="1">
      <w:start w:val="1"/>
      <w:numFmt w:val="lowerLetter"/>
      <w:lvlText w:val="%5."/>
      <w:lvlJc w:val="left"/>
      <w:pPr>
        <w:ind w:left="3330" w:hanging="360"/>
      </w:pPr>
    </w:lvl>
    <w:lvl w:ilvl="5" w:tplc="340A001B" w:tentative="1">
      <w:start w:val="1"/>
      <w:numFmt w:val="lowerRoman"/>
      <w:lvlText w:val="%6."/>
      <w:lvlJc w:val="right"/>
      <w:pPr>
        <w:ind w:left="4050" w:hanging="180"/>
      </w:pPr>
    </w:lvl>
    <w:lvl w:ilvl="6" w:tplc="340A000F" w:tentative="1">
      <w:start w:val="1"/>
      <w:numFmt w:val="decimal"/>
      <w:lvlText w:val="%7."/>
      <w:lvlJc w:val="left"/>
      <w:pPr>
        <w:ind w:left="4770" w:hanging="360"/>
      </w:pPr>
    </w:lvl>
    <w:lvl w:ilvl="7" w:tplc="340A0019" w:tentative="1">
      <w:start w:val="1"/>
      <w:numFmt w:val="lowerLetter"/>
      <w:lvlText w:val="%8."/>
      <w:lvlJc w:val="left"/>
      <w:pPr>
        <w:ind w:left="5490" w:hanging="360"/>
      </w:pPr>
    </w:lvl>
    <w:lvl w:ilvl="8" w:tplc="34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24"/>
    <w:rsid w:val="00005DD6"/>
    <w:rsid w:val="001D5CBD"/>
    <w:rsid w:val="001F46DB"/>
    <w:rsid w:val="003D6CE3"/>
    <w:rsid w:val="004A7724"/>
    <w:rsid w:val="00530420"/>
    <w:rsid w:val="00717A94"/>
    <w:rsid w:val="00740CFD"/>
    <w:rsid w:val="008F0A28"/>
    <w:rsid w:val="008F3DC0"/>
    <w:rsid w:val="009036CD"/>
    <w:rsid w:val="009E3E93"/>
    <w:rsid w:val="00B15D0F"/>
    <w:rsid w:val="00B665C2"/>
    <w:rsid w:val="00C47590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772A98-492D-469E-9F20-05D96DC7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5C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CBD"/>
  </w:style>
  <w:style w:type="paragraph" w:styleId="Piedepgina">
    <w:name w:val="footer"/>
    <w:basedOn w:val="Normal"/>
    <w:link w:val="PiedepginaCar"/>
    <w:uiPriority w:val="99"/>
    <w:unhideWhenUsed/>
    <w:rsid w:val="001D5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</dc:creator>
  <cp:keywords/>
  <dc:description/>
  <cp:lastModifiedBy>COLEGIO</cp:lastModifiedBy>
  <cp:revision>2</cp:revision>
  <dcterms:created xsi:type="dcterms:W3CDTF">2014-12-23T13:49:00Z</dcterms:created>
  <dcterms:modified xsi:type="dcterms:W3CDTF">2014-12-23T13:49:00Z</dcterms:modified>
</cp:coreProperties>
</file>